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F1B" w14:textId="77777777" w:rsidR="007368EF" w:rsidRPr="00BC31EE" w:rsidRDefault="007368EF" w:rsidP="007368EF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</w:p>
    <w:p w14:paraId="0509F43E" w14:textId="4DC685A3" w:rsidR="009E1FAD" w:rsidRPr="00BC2C09" w:rsidRDefault="007368EF" w:rsidP="007368EF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Projet local 2018-2019</w:t>
      </w:r>
    </w:p>
    <w:p w14:paraId="2F57939C" w14:textId="1F4E16E2" w:rsidR="007368EF" w:rsidRPr="00BC2C09" w:rsidRDefault="00BC2C09" w:rsidP="007368EF">
      <w:pPr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Formulaire </w:t>
      </w:r>
      <w:r w:rsidR="00914BB6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de présentation – Axe TRANSITION</w:t>
      </w:r>
    </w:p>
    <w:p w14:paraId="2B3D999B" w14:textId="77777777" w:rsidR="007368EF" w:rsidRPr="00BC31EE" w:rsidRDefault="007368EF" w:rsidP="00EE751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0877F101" w14:textId="77777777" w:rsidTr="00BC2C09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4D887EDE" w14:textId="77777777" w:rsidR="00BC2C09" w:rsidRPr="00BC2C09" w:rsidRDefault="00BC2C09" w:rsidP="00BC2C09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2091655531"/>
                <w:placeholder>
                  <w:docPart w:val="047B01CEE8A74422AAD4EC53A634E29F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5DEC5926" w14:textId="77777777" w:rsidR="00BC2C09" w:rsidRDefault="00BC2C09" w:rsidP="00EE751D">
      <w:pPr>
        <w:rPr>
          <w:rFonts w:asciiTheme="majorHAnsi" w:hAnsiTheme="majorHAnsi" w:cstheme="majorHAnsi"/>
        </w:rPr>
      </w:pPr>
    </w:p>
    <w:p w14:paraId="04444535" w14:textId="0EC9D627" w:rsidR="00A90BF8" w:rsidRPr="00BC31EE" w:rsidRDefault="00A90BF8" w:rsidP="00EE751D">
      <w:pPr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2BC8C25E" w:rsidR="006D7E5C" w:rsidRPr="00BC2C09" w:rsidRDefault="00BC2C09" w:rsidP="00975A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2018-2019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67C214EA" w14:textId="77777777" w:rsidR="00A90BF8" w:rsidRPr="00BC31EE" w:rsidRDefault="00A90BF8" w:rsidP="00EE751D">
      <w:pPr>
        <w:rPr>
          <w:rFonts w:asciiTheme="majorHAnsi" w:hAnsiTheme="majorHAnsi" w:cstheme="majorHAnsi"/>
        </w:rPr>
      </w:pPr>
    </w:p>
    <w:p w14:paraId="0A7E4898" w14:textId="29E02B3F" w:rsidR="006D7E5C" w:rsidRPr="00BC31EE" w:rsidRDefault="007E3AD2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444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14 mai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septembre 2018)</w:t>
      </w:r>
    </w:p>
    <w:p w14:paraId="2DDC332D" w14:textId="48E76C2B" w:rsidR="006D7E5C" w:rsidRPr="00BC31EE" w:rsidRDefault="007E3AD2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4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27 aout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novembre 2018)</w:t>
      </w:r>
    </w:p>
    <w:p w14:paraId="5EC278FB" w14:textId="49F6D9E0" w:rsidR="006D7E5C" w:rsidRPr="00BC31EE" w:rsidRDefault="007E3AD2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419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10 septembre (possibilité </w:t>
      </w:r>
      <w:r w:rsidR="00BF27C5">
        <w:rPr>
          <w:rFonts w:asciiTheme="majorHAnsi" w:hAnsiTheme="majorHAnsi" w:cstheme="majorHAnsi"/>
        </w:rPr>
        <w:t xml:space="preserve">d'amorcer </w:t>
      </w:r>
      <w:r w:rsidR="006D7E5C" w:rsidRPr="00BC31EE">
        <w:rPr>
          <w:rFonts w:asciiTheme="majorHAnsi" w:hAnsiTheme="majorHAnsi" w:cstheme="majorHAnsi"/>
        </w:rPr>
        <w:t>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décembre 2018)</w:t>
      </w:r>
    </w:p>
    <w:p w14:paraId="5011E7D4" w14:textId="3E63D1DB" w:rsidR="006D7E5C" w:rsidRPr="00BC31EE" w:rsidRDefault="007E3AD2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42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>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octobre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7 janvier 2019)</w:t>
      </w:r>
    </w:p>
    <w:p w14:paraId="24B3211A" w14:textId="1DA652EC" w:rsidR="006D7E5C" w:rsidRPr="00BC31EE" w:rsidRDefault="007E3AD2" w:rsidP="000D3408">
      <w:pPr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5252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7 janvier 2019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avril 2019)</w:t>
      </w:r>
    </w:p>
    <w:p w14:paraId="40231452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53977836" w14:textId="64CF9054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RENSEIGNEMENT</w:t>
      </w:r>
      <w:r w:rsidR="00BF27C5">
        <w:rPr>
          <w:rFonts w:asciiTheme="majorHAnsi" w:hAnsiTheme="majorHAnsi" w:cstheme="majorHAnsi"/>
        </w:rPr>
        <w:t xml:space="preserve">S </w:t>
      </w:r>
      <w:r w:rsidRPr="00BC31EE">
        <w:rPr>
          <w:rFonts w:asciiTheme="majorHAnsi" w:hAnsiTheme="majorHAnsi" w:cstheme="majorHAnsi"/>
        </w:rPr>
        <w:t>GÉNÉRAUX</w:t>
      </w:r>
    </w:p>
    <w:p w14:paraId="0DB9E003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E5C" w:rsidRPr="00BC31EE" w14:paraId="09262875" w14:textId="77777777" w:rsidTr="006D7E5C">
        <w:tc>
          <w:tcPr>
            <w:tcW w:w="10790" w:type="dxa"/>
          </w:tcPr>
          <w:p w14:paraId="70FB6624" w14:textId="0EF859C5" w:rsidR="008D2C32" w:rsidRPr="008D2C32" w:rsidRDefault="008D2C32" w:rsidP="008D2C32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</w:p>
          <w:p w14:paraId="17EABAB1" w14:textId="0EFA0698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0C46CFE" w14:textId="2946B655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  <w:p w14:paraId="18CD92A1" w14:textId="0A7F7F22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583CF652" w14:textId="245CA60E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</w:p>
          <w:p w14:paraId="115B25CE" w14:textId="62C07B22" w:rsidR="006D7E5C" w:rsidRPr="00BC31EE" w:rsidRDefault="009E1FAD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269DA741" w14:textId="77777777" w:rsidR="006D7E5C" w:rsidRPr="00BC31EE" w:rsidRDefault="006D7E5C" w:rsidP="006D7E5C">
            <w:pPr>
              <w:rPr>
                <w:rFonts w:asciiTheme="majorHAnsi" w:hAnsiTheme="majorHAnsi" w:cstheme="majorHAnsi"/>
              </w:rPr>
            </w:pPr>
          </w:p>
        </w:tc>
      </w:tr>
    </w:tbl>
    <w:p w14:paraId="2ED38A77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4D24B516" w14:textId="77777777" w:rsidR="00BC2C09" w:rsidRDefault="00BC2C09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11D09EDE" w14:textId="77777777" w:rsidR="00914BB6" w:rsidRDefault="00914BB6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0EFD6BE3" w14:textId="1CAA6581" w:rsidR="009E1FAD" w:rsidRPr="00BC31EE" w:rsidRDefault="009E1FAD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OBJECTIFS ET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FAD" w:rsidRPr="00BC31EE" w14:paraId="48908784" w14:textId="77777777" w:rsidTr="009E1FAD">
        <w:tc>
          <w:tcPr>
            <w:tcW w:w="10790" w:type="dxa"/>
          </w:tcPr>
          <w:p w14:paraId="56B9AECB" w14:textId="3E0F53AC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Besoins identifiés (1 ou 2) :</w:t>
            </w:r>
          </w:p>
          <w:p w14:paraId="5726E4BE" w14:textId="77777777" w:rsidR="009E1FAD" w:rsidRPr="00BC31EE" w:rsidRDefault="009E1FAD" w:rsidP="009E1FAD">
            <w:pPr>
              <w:pStyle w:val="Paragraphedeliste"/>
              <w:numPr>
                <w:ilvl w:val="0"/>
                <w:numId w:val="7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5"/>
          </w:p>
          <w:p w14:paraId="6F526F9B" w14:textId="633FBF08" w:rsidR="009E1FAD" w:rsidRPr="00BC31EE" w:rsidRDefault="009E1FAD" w:rsidP="00CC3AE1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9E1FAD" w:rsidRPr="00BC31EE" w14:paraId="358C2859" w14:textId="77777777" w:rsidTr="009E1FAD">
        <w:tc>
          <w:tcPr>
            <w:tcW w:w="10790" w:type="dxa"/>
          </w:tcPr>
          <w:p w14:paraId="5323D217" w14:textId="6D09BCFB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746DF2B" w14:textId="77777777" w:rsidR="009E1FAD" w:rsidRPr="00BC31EE" w:rsidRDefault="009E1FAD" w:rsidP="009E1FAD">
            <w:pPr>
              <w:pStyle w:val="Paragraphedeliste"/>
              <w:numPr>
                <w:ilvl w:val="0"/>
                <w:numId w:val="8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  <w:p w14:paraId="6BABB6AE" w14:textId="0CA6CBB1" w:rsidR="009E1FAD" w:rsidRPr="00BC31EE" w:rsidRDefault="009E1FAD" w:rsidP="00CC3AE1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7AADEE" w14:textId="33951006" w:rsidR="009E1FAD" w:rsidRPr="00BC31EE" w:rsidRDefault="006E77A0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  <w:lang w:val="en-CA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  <w:lang w:val="en-CA"/>
        </w:rPr>
        <w:t>CLIENTÈLE VISÉE: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3839B258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(Exemple : 35 enfants de 0 à 4 ans qui f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CE6F6C1" w14:textId="3BF49208" w:rsidR="006E77A0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0F4109AA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Déroulement, faits saillants, structure, 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.).La description devra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permettre aux évaluateur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s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de bien compr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endre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0930C68" w14:textId="3C054D24" w:rsidR="00AD752B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52B" w:rsidRPr="00BC31EE" w14:paraId="20CDC94F" w14:textId="77777777" w:rsidTr="00BC31EE">
        <w:tc>
          <w:tcPr>
            <w:tcW w:w="2697" w:type="dxa"/>
            <w:shd w:val="pct12" w:color="auto" w:fill="auto"/>
            <w:vAlign w:val="center"/>
          </w:tcPr>
          <w:p w14:paraId="1BB0D8B2" w14:textId="77777777" w:rsid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Actions prévues </w:t>
            </w:r>
          </w:p>
          <w:p w14:paraId="2830B99D" w14:textId="6A75EF71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2697" w:type="dxa"/>
            <w:shd w:val="pct12" w:color="auto" w:fill="auto"/>
            <w:vAlign w:val="center"/>
          </w:tcPr>
          <w:p w14:paraId="704D7E58" w14:textId="7EFCE760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Moment où 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les actions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se tiendront et durée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67F4ECA7" w14:textId="491BE3A6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 où se dérouleront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les actions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3A27B815" w14:textId="6E09F127" w:rsidR="00AD752B" w:rsidRPr="00BC31EE" w:rsidRDefault="00BC31EE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</w:p>
        </w:tc>
      </w:tr>
      <w:tr w:rsidR="00BC31EE" w:rsidRPr="00BC31EE" w14:paraId="5E3929C8" w14:textId="77777777" w:rsidTr="00AD752B">
        <w:tc>
          <w:tcPr>
            <w:tcW w:w="2697" w:type="dxa"/>
          </w:tcPr>
          <w:p w14:paraId="11B0A0B6" w14:textId="2DB1CE4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7" w:type="dxa"/>
          </w:tcPr>
          <w:p w14:paraId="401224C2" w14:textId="1D1C438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8" w:type="dxa"/>
          </w:tcPr>
          <w:p w14:paraId="1318FAA0" w14:textId="6B1D423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8" w:type="dxa"/>
          </w:tcPr>
          <w:p w14:paraId="40537EED" w14:textId="207AA9DA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BC31EE" w:rsidRPr="00BC31EE" w14:paraId="7AEEDCE4" w14:textId="77777777" w:rsidTr="00AD752B">
        <w:tc>
          <w:tcPr>
            <w:tcW w:w="2697" w:type="dxa"/>
          </w:tcPr>
          <w:p w14:paraId="5204B5C5" w14:textId="1076804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97" w:type="dxa"/>
          </w:tcPr>
          <w:p w14:paraId="19BE37C9" w14:textId="1B26E761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8" w:type="dxa"/>
          </w:tcPr>
          <w:p w14:paraId="316EDF1B" w14:textId="74C2056C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8" w:type="dxa"/>
          </w:tcPr>
          <w:p w14:paraId="0571D46C" w14:textId="3D6C097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BC31EE" w:rsidRPr="00BC31EE" w14:paraId="1AA706B3" w14:textId="77777777" w:rsidTr="00AD752B">
        <w:tc>
          <w:tcPr>
            <w:tcW w:w="2697" w:type="dxa"/>
          </w:tcPr>
          <w:p w14:paraId="389D16BB" w14:textId="02D68F0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7" w:type="dxa"/>
          </w:tcPr>
          <w:p w14:paraId="7D7DE02B" w14:textId="752961D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8" w:type="dxa"/>
          </w:tcPr>
          <w:p w14:paraId="610DC276" w14:textId="777F2AB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8" w:type="dxa"/>
          </w:tcPr>
          <w:p w14:paraId="67EA17FC" w14:textId="4FB21E0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BC31EE" w:rsidRPr="00BC31EE" w14:paraId="22EE87CA" w14:textId="77777777" w:rsidTr="00AD752B">
        <w:tc>
          <w:tcPr>
            <w:tcW w:w="2697" w:type="dxa"/>
          </w:tcPr>
          <w:p w14:paraId="14B8C6F0" w14:textId="1E030886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97" w:type="dxa"/>
          </w:tcPr>
          <w:p w14:paraId="0FB4AAB9" w14:textId="4F27316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8" w:type="dxa"/>
          </w:tcPr>
          <w:p w14:paraId="21064444" w14:textId="4B027D1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14:paraId="08759C01" w14:textId="24CDF66D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BC31EE" w:rsidRPr="00BC31EE" w14:paraId="4C742ECE" w14:textId="77777777" w:rsidTr="00AD752B">
        <w:tc>
          <w:tcPr>
            <w:tcW w:w="2697" w:type="dxa"/>
          </w:tcPr>
          <w:p w14:paraId="5213E66D" w14:textId="6D8A78D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97" w:type="dxa"/>
          </w:tcPr>
          <w:p w14:paraId="607BC35B" w14:textId="668B99D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8" w:type="dxa"/>
          </w:tcPr>
          <w:p w14:paraId="07025925" w14:textId="6973D5F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14:paraId="0022A72E" w14:textId="05EF4089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3FAAFDAD" w14:textId="1DF64D76" w:rsidR="00D84561" w:rsidRPr="00BC31EE" w:rsidRDefault="00AA309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531069314"/>
          <w:placeholder>
            <w:docPart w:val="57372D13C9744C0CA722172DE1D6AD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="008D2C32"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689138048"/>
          <w:placeholder>
            <w:docPart w:val="2008675440D64E93BFC0CC5CE678FE6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1E1ADC5C" w14:textId="77777777" w:rsidR="00A76327" w:rsidRPr="00BC31EE" w:rsidRDefault="00A76327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5D70FC0C" w14:textId="77777777" w:rsidR="00632E03" w:rsidRDefault="00632E03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66AA6EE3" w14:textId="336CD820" w:rsidR="00CC616C" w:rsidRPr="00BC31EE" w:rsidRDefault="00AD752B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lastRenderedPageBreak/>
        <w:t xml:space="preserve">PARTENAIRES ENVISAGÉS OU CONFIRMÉS ET RÔLES DE CES PARTENAIRES (Rappel : les actions doivent impliquer la collaboration de partenaires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616C" w:rsidRPr="00BC31EE" w14:paraId="2A84BB1E" w14:textId="77777777" w:rsidTr="008D2C3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5DCDE472" w14:textId="77777777" w:rsidR="00CC616C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Partenaires </w:t>
            </w:r>
          </w:p>
          <w:p w14:paraId="5B419FCC" w14:textId="3EC1D396" w:rsidR="008D2C32" w:rsidRPr="008D2C32" w:rsidRDefault="008D2C32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(Ne pas inclure les bénéficiaires tels que les parents, les enfants, etc.)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F9C4EB7" w14:textId="38C2E43F" w:rsidR="00CC616C" w:rsidRPr="00BC31EE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Rôles</w:t>
            </w:r>
          </w:p>
        </w:tc>
      </w:tr>
      <w:tr w:rsidR="00CC616C" w:rsidRPr="00BC31EE" w14:paraId="1C8BF053" w14:textId="77777777" w:rsidTr="00CC616C">
        <w:tc>
          <w:tcPr>
            <w:tcW w:w="5395" w:type="dxa"/>
          </w:tcPr>
          <w:p w14:paraId="410B3275" w14:textId="5E3D387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395" w:type="dxa"/>
          </w:tcPr>
          <w:p w14:paraId="659B940F" w14:textId="28AE2531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</w:tr>
      <w:tr w:rsidR="00CC616C" w:rsidRPr="00BC31EE" w14:paraId="4B7FF18C" w14:textId="77777777" w:rsidTr="00CC616C">
        <w:tc>
          <w:tcPr>
            <w:tcW w:w="5395" w:type="dxa"/>
          </w:tcPr>
          <w:p w14:paraId="3F8F50B5" w14:textId="768AF10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95" w:type="dxa"/>
          </w:tcPr>
          <w:p w14:paraId="7817FE33" w14:textId="57152573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CC616C" w:rsidRPr="00BC31EE" w14:paraId="03DD3F7D" w14:textId="77777777" w:rsidTr="00CC616C">
        <w:tc>
          <w:tcPr>
            <w:tcW w:w="5395" w:type="dxa"/>
          </w:tcPr>
          <w:p w14:paraId="06626DFE" w14:textId="0BF6843C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95" w:type="dxa"/>
          </w:tcPr>
          <w:p w14:paraId="09224C7E" w14:textId="5CD329A6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</w:tr>
      <w:tr w:rsidR="00CC616C" w:rsidRPr="00BC31EE" w14:paraId="425CB860" w14:textId="77777777" w:rsidTr="00CC616C">
        <w:tc>
          <w:tcPr>
            <w:tcW w:w="5395" w:type="dxa"/>
          </w:tcPr>
          <w:p w14:paraId="59D95D59" w14:textId="32064645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395" w:type="dxa"/>
          </w:tcPr>
          <w:p w14:paraId="02DF0F5B" w14:textId="690A688A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  <w:tr w:rsidR="00CC3AE1" w:rsidRPr="00BC31EE" w14:paraId="3E5E6BA7" w14:textId="77777777" w:rsidTr="00CC616C">
        <w:tc>
          <w:tcPr>
            <w:tcW w:w="5395" w:type="dxa"/>
          </w:tcPr>
          <w:p w14:paraId="3622FB67" w14:textId="52834D2C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395" w:type="dxa"/>
          </w:tcPr>
          <w:p w14:paraId="771366DF" w14:textId="399FD8ED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042962D0" w14:textId="77777777" w:rsidR="007E3AD2" w:rsidRPr="00BC31EE" w:rsidRDefault="007E3AD2" w:rsidP="007E3AD2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 xml:space="preserve">IMPORTANT : Cette section est destinée </w:t>
      </w:r>
      <w:r w:rsidRPr="00E462E7">
        <w:rPr>
          <w:rFonts w:asciiTheme="majorHAnsi" w:eastAsia="Arial" w:hAnsiTheme="majorHAnsi" w:cstheme="majorHAnsi"/>
          <w:b/>
          <w:sz w:val="20"/>
        </w:rPr>
        <w:t xml:space="preserve">SEULEMENT </w:t>
      </w:r>
      <w:r>
        <w:rPr>
          <w:rFonts w:asciiTheme="majorHAnsi" w:eastAsia="Arial" w:hAnsiTheme="majorHAnsi" w:cstheme="majorHAnsi"/>
          <w:sz w:val="20"/>
        </w:rPr>
        <w:t xml:space="preserve">pour les </w:t>
      </w:r>
      <w:r w:rsidRPr="00E462E7">
        <w:rPr>
          <w:rFonts w:asciiTheme="majorHAnsi" w:eastAsia="Arial" w:hAnsiTheme="majorHAnsi" w:cstheme="majorHAnsi"/>
          <w:b/>
          <w:sz w:val="20"/>
        </w:rPr>
        <w:t>projet</w:t>
      </w:r>
      <w:r>
        <w:rPr>
          <w:rFonts w:asciiTheme="majorHAnsi" w:eastAsia="Arial" w:hAnsiTheme="majorHAnsi" w:cstheme="majorHAnsi"/>
          <w:sz w:val="20"/>
        </w:rPr>
        <w:t xml:space="preserve">s ayant été </w:t>
      </w:r>
      <w:r w:rsidRPr="00E462E7">
        <w:rPr>
          <w:rFonts w:asciiTheme="majorHAnsi" w:eastAsia="Arial" w:hAnsiTheme="majorHAnsi" w:cstheme="majorHAnsi"/>
          <w:b/>
          <w:sz w:val="20"/>
        </w:rPr>
        <w:t xml:space="preserve">déjà financés </w:t>
      </w:r>
      <w:r>
        <w:rPr>
          <w:rFonts w:asciiTheme="majorHAnsi" w:eastAsia="Arial" w:hAnsiTheme="majorHAnsi" w:cstheme="majorHAnsi"/>
          <w:sz w:val="20"/>
        </w:rPr>
        <w:t>par l</w:t>
      </w:r>
      <w:r w:rsidRPr="00BC31EE">
        <w:rPr>
          <w:rFonts w:asciiTheme="majorHAnsi" w:eastAsia="Arial" w:hAnsiTheme="majorHAnsi" w:cstheme="majorHAnsi"/>
          <w:sz w:val="20"/>
        </w:rPr>
        <w:t xml:space="preserve">’IRC-CN </w:t>
      </w:r>
      <w:r>
        <w:rPr>
          <w:rFonts w:asciiTheme="majorHAnsi" w:eastAsia="Arial" w:hAnsiTheme="majorHAnsi" w:cstheme="majorHAnsi"/>
          <w:sz w:val="20"/>
        </w:rPr>
        <w:t>en</w:t>
      </w:r>
      <w:r w:rsidRPr="00BC31EE">
        <w:rPr>
          <w:rFonts w:asciiTheme="majorHAnsi" w:eastAsia="Arial" w:hAnsiTheme="majorHAnsi" w:cstheme="majorHAnsi"/>
          <w:sz w:val="20"/>
        </w:rPr>
        <w:t xml:space="preserve">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AD2" w:rsidRPr="00BC31EE" w14:paraId="2B6EA497" w14:textId="77777777" w:rsidTr="004445E5">
        <w:tc>
          <w:tcPr>
            <w:tcW w:w="10790" w:type="dxa"/>
          </w:tcPr>
          <w:p w14:paraId="42C07EE2" w14:textId="77777777" w:rsidR="007E3AD2" w:rsidRDefault="007E3AD2" w:rsidP="004445E5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Indiquer le nom de votre projet financé par l’IRC-CN en 2017-2018 : 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6DD07C37" w14:textId="77777777" w:rsidR="007E3AD2" w:rsidRDefault="007E3AD2" w:rsidP="004445E5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urquoi votre projet devrait-il </w:t>
            </w:r>
            <w:r w:rsidRPr="00E462E7">
              <w:rPr>
                <w:rFonts w:asciiTheme="majorHAnsi" w:eastAsia="Arial" w:hAnsiTheme="majorHAnsi" w:cstheme="majorHAnsi"/>
                <w:b/>
                <w:sz w:val="20"/>
              </w:rPr>
              <w:t>de nouveau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recevoir un financement? </w:t>
            </w:r>
          </w:p>
          <w:p w14:paraId="723A3B32" w14:textId="77777777" w:rsidR="007E3AD2" w:rsidRPr="008D2C32" w:rsidRDefault="007E3AD2" w:rsidP="004445E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(exemple : objectifs atteints, éléments susceptibles d’améliorer le projet, et</w: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c.</w:t>
            </w: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)</w:t>
            </w:r>
          </w:p>
          <w:p w14:paraId="3EFDD8B0" w14:textId="77777777" w:rsidR="007E3AD2" w:rsidRPr="008D2C32" w:rsidRDefault="007E3AD2" w:rsidP="004445E5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196FD0FC" w14:textId="44DDEF33" w:rsidR="00CC3AE1" w:rsidRPr="00BC31EE" w:rsidRDefault="00CA5B6C" w:rsidP="00CA5B6C">
      <w:pPr>
        <w:spacing w:before="360" w:after="240" w:line="240" w:lineRule="auto"/>
        <w:rPr>
          <w:rFonts w:asciiTheme="majorHAnsi" w:eastAsia="Arial" w:hAnsiTheme="majorHAnsi" w:cstheme="majorHAnsi"/>
          <w:sz w:val="20"/>
        </w:rPr>
      </w:pPr>
      <w:bookmarkStart w:id="42" w:name="_GoBack"/>
      <w:bookmarkEnd w:id="42"/>
      <w:r w:rsidRPr="00BC31EE">
        <w:rPr>
          <w:rFonts w:asciiTheme="majorHAnsi" w:eastAsia="Arial" w:hAnsiTheme="majorHAnsi" w:cstheme="majorHAnsi"/>
          <w:sz w:val="20"/>
        </w:rPr>
        <w:t>BUDGET DE RÉALISATION (Les dépenses doivent être directement liées à la réalisation des activités)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3E473F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3CBD179D" w14:textId="6B4E1AD0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4" w:name="Texte50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15D13A96" w14:textId="77777777" w:rsidTr="00CA5B6C">
        <w:tc>
          <w:tcPr>
            <w:tcW w:w="3596" w:type="dxa"/>
          </w:tcPr>
          <w:p w14:paraId="745222B7" w14:textId="0CE18A95" w:rsidR="00CA5B6C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</w:t>
            </w:r>
            <w:r w:rsidR="00DA2293" w:rsidRPr="00BC31EE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  <w:p w14:paraId="51E9289B" w14:textId="4F87FCEA" w:rsidR="00DA2293" w:rsidRPr="00BC31EE" w:rsidRDefault="00DA2293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</w:rPr>
              <w:t xml:space="preserve">*Il est à noter que les achats de livres doivent respecter la loi 51. C’est-à-dire que ceux-ci doivent s’effectuer dans des librairies agréées. Pour plus d’informations, consultez le site </w:t>
            </w:r>
            <w:hyperlink r:id="rId8" w:history="1">
              <w:r>
                <w:rPr>
                  <w:rStyle w:val="Lienhypertexte"/>
                  <w:sz w:val="16"/>
                  <w:szCs w:val="16"/>
                </w:rPr>
                <w:t>https://www.mcc.gouv.qc.ca/index.php?id=4436</w:t>
              </w:r>
            </w:hyperlink>
          </w:p>
        </w:tc>
        <w:tc>
          <w:tcPr>
            <w:tcW w:w="5330" w:type="dxa"/>
          </w:tcPr>
          <w:p w14:paraId="78C7A1C4" w14:textId="38921F43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864" w:type="dxa"/>
          </w:tcPr>
          <w:p w14:paraId="1D95C5C8" w14:textId="3692B0AC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6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23A34AE9" w14:textId="77777777" w:rsidTr="00CA5B6C">
        <w:tc>
          <w:tcPr>
            <w:tcW w:w="3596" w:type="dxa"/>
          </w:tcPr>
          <w:p w14:paraId="16C1576C" w14:textId="3CEF2E6F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1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64" w:type="dxa"/>
          </w:tcPr>
          <w:p w14:paraId="45E9565F" w14:textId="47F4352A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8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3E473F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9" w:name="Texte54"/>
            <w:r w:rsidRPr="003E473F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sz w:val="20"/>
              </w:rPr>
            </w: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9"/>
            <w:r w:rsidRPr="003E473F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10F6E9C7" w14:textId="77777777" w:rsidR="00CA5B6C" w:rsidRPr="00BC31EE" w:rsidRDefault="00CA5B6C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</w:p>
    <w:p w14:paraId="1D93F387" w14:textId="04AB713F" w:rsidR="006A7489" w:rsidRPr="00BC31EE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AVANT DE NOUS FAIRE PARVENIR VOTRE DEMANDE.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04C5CA50" w14:textId="6798BF9C" w:rsidR="00CA5B6C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lastRenderedPageBreak/>
        <w:t>FORMULAIRE À COMPLÉTER</w:t>
      </w:r>
    </w:p>
    <w:p w14:paraId="69FBA8E6" w14:textId="3861E331" w:rsidR="006A7489" w:rsidRDefault="00F67A45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Transition</w:t>
      </w:r>
    </w:p>
    <w:p w14:paraId="4024412C" w14:textId="77777777" w:rsidR="007F1005" w:rsidRDefault="007F1005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p w14:paraId="49E5132B" w14:textId="3D8F3A37" w:rsidR="007F1005" w:rsidRPr="00BC31EE" w:rsidRDefault="007F1005" w:rsidP="007F1005">
      <w:pPr>
        <w:spacing w:after="0" w:line="240" w:lineRule="auto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Ce tableau vous permettra de présenter une synthèse de votre projet. Il s’agit des informations qui seront transmises au MÉES si votre projet est recommandé par le comité d’évaluation de l’IRC-CN.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1F33D7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1F33D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1F33D7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39DE8041" w:rsidR="006A7489" w:rsidRPr="001F33D7" w:rsidRDefault="009A0133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Déterminant</w:t>
            </w:r>
            <w:proofErr w:type="spellEnd"/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1F33D7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5857F5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1F33D7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1F33D7" w:rsidRDefault="007E3AD2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1F33D7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6D863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3A6836CA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76B67D9E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9D498E4" w14:textId="0BA2DB06" w:rsidR="00F67A45" w:rsidRPr="00F67A45" w:rsidRDefault="009A0133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  <w:t>Déterminant</w:t>
            </w:r>
          </w:p>
          <w:p w14:paraId="3BFA2AD6" w14:textId="77777777" w:rsidR="00F67A45" w:rsidRPr="00F67A45" w:rsidRDefault="00F67A45" w:rsidP="00F67A45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74A1C94" w14:textId="77777777" w:rsidR="00F67A45" w:rsidRPr="00F67A45" w:rsidRDefault="007E3AD2" w:rsidP="00F67A45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sdt>
              <w:sdtPr>
                <w:rPr>
                  <w:rFonts w:ascii="Calibri Light" w:eastAsia="Times New Roman" w:hAnsi="Calibri Light" w:cs="Calibri Light"/>
                  <w:b/>
                  <w:sz w:val="16"/>
                  <w:szCs w:val="16"/>
                  <w:lang w:eastAsia="fr-CA"/>
                </w:rPr>
                <w:id w:val="-1799445888"/>
                <w:placeholder>
                  <w:docPart w:val="524979CCD60F4C08BA342F9FE0344709"/>
                </w:placeholder>
                <w:showingPlcHdr/>
                <w:comboBox>
                  <w:listItem w:value="Choisissez un objet"/>
                  <w:listItem w:displayText="Relation maitre-élèves" w:value="Relation maitre-élèves"/>
                  <w:listItem w:displayText="Pratiques pédagogiques et éducatives" w:value="Pratiques pédagogiques et éducatives"/>
                  <w:listItem w:displayText="Pratiques de gestion" w:value="Pratiques de gestion"/>
                  <w:listItem w:displayText="Soutien aux élèves en difficulté" w:value="Soutien aux élèves en difficulté"/>
                  <w:listItem w:displayText="Climat scolaire" w:value="Climat scolaire"/>
                  <w:listItem w:displayText="Valorisation de l'éducation et encadrement parental" w:value="Valorisation de l'éducation et encadrement parental"/>
                  <w:listItem w:displayText="Rendement scolaire en lecture, en écriture et en mathématique" w:value="Rendement scolaire en lecture, en écriture et en mathématique"/>
                  <w:listItem w:displayText="Motivation et engagement" w:value="Motivation et engagement"/>
                  <w:listItem w:displayText="Aspirations scolaires et professionnelles" w:value="Aspirations scolaires et professionnelles"/>
                  <w:listItem w:displayText="Estime de soi" w:value="Estime de soi"/>
                  <w:listItem w:displayText="Conciliation études-travail" w:value="Conciliation études-travail"/>
                  <w:listItem w:displayText="Sentiment dépressif" w:value="Sentiment dépressif"/>
                  <w:listItem w:displayText="Tabac-alcool-drogues" w:value="Tabac-alcool-drogues"/>
                  <w:listItem w:displayText="Alimentation et activités physiques" w:value="Alimentation et activités physiques"/>
                  <w:listItem w:displayText="Association avec des pairs" w:value="Association avec des pairs"/>
                  <w:listItem w:displayText="Autocontrôle et conduites sociales et comportementales" w:value="Autocontrôle et conduites sociales et comportementales"/>
                  <w:listItem w:displayText="Quartier de la résidence et voisinage" w:value="Quartier de la résidence et voisinage"/>
                  <w:listItem w:displayText="Ressources du milieu" w:value="Ressources du milieu"/>
                </w:comboBox>
              </w:sdtPr>
              <w:sdtEndPr/>
              <w:sdtContent>
                <w:r w:rsidR="00F67A45" w:rsidRPr="00F67A45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l’objet visé</w:t>
                </w:r>
              </w:sdtContent>
            </w:sdt>
          </w:p>
          <w:p w14:paraId="50510CA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2C303B23" w14:textId="77777777" w:rsidR="006A7489" w:rsidRPr="00F67A45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1597ECA" w14:textId="77777777" w:rsidR="006A7489" w:rsidRPr="00F67A45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3F916" w14:textId="77777777" w:rsidR="00F67A45" w:rsidRPr="00F67A45" w:rsidRDefault="00F67A45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r w:rsidRPr="00F67A45"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  <w:t>Effet attendu :</w:t>
            </w:r>
          </w:p>
          <w:p w14:paraId="7A87A11F" w14:textId="77777777" w:rsidR="00F67A45" w:rsidRPr="00F67A45" w:rsidRDefault="00F67A45" w:rsidP="00F67A45">
            <w:pPr>
              <w:ind w:right="38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sdt>
            <w:sdtP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fr-CA"/>
              </w:rPr>
              <w:id w:val="-953249046"/>
              <w:placeholder>
                <w:docPart w:val="B73369EBFF39487FB22E78257B5B18EF"/>
              </w:placeholder>
              <w:showingPlcHdr/>
              <w:dropDownList>
                <w:listItem w:value="Choisissez un élément."/>
                <w:listItem w:displayText="Favoriser une transition harmonieuse entre la petite enfance et le préscolaire." w:value="Favoriser une transition harmonieuse entre la petite enfance et le préscolaire."/>
                <w:listItem w:displayText="Favoriser une transition harmonieuse entre le préscolaire et le premier cycle du primaire" w:value="Favoriser une transition harmonieuse entre le préscolaire et le premier cycle du primaire"/>
              </w:dropDownList>
            </w:sdtPr>
            <w:sdtEndPr/>
            <w:sdtContent>
              <w:p w14:paraId="7CB6C0D1" w14:textId="09AC5FFA" w:rsidR="006A7489" w:rsidRPr="00507DA7" w:rsidRDefault="00F67A45" w:rsidP="00F67A45">
                <w:pPr>
                  <w:ind w:right="38"/>
                  <w:rPr>
                    <w:rFonts w:ascii="Calibri Light" w:eastAsia="Times New Roman" w:hAnsi="Calibri Light" w:cs="Calibri Light"/>
                    <w:b/>
                    <w:sz w:val="16"/>
                    <w:szCs w:val="16"/>
                    <w:lang w:val="fr-CA" w:eastAsia="fr-CA"/>
                  </w:rPr>
                </w:pPr>
                <w:r w:rsidRPr="00F67A45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l’effet attendu</w:t>
                </w:r>
              </w:p>
            </w:sdtContent>
          </w:sdt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1F33D7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emaine</w:t>
                </w:r>
              </w:p>
            </w:sdtContent>
          </w:sdt>
          <w:p w14:paraId="1DB219E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1F33D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1F33D7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1F33D7" w:rsidRDefault="007E3AD2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6EA8C91D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5C384E9A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4569F1AB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  <w:sectPr w:rsidR="00BC2C09" w:rsidSect="006A7489">
          <w:pgSz w:w="20160" w:h="12240" w:orient="landscape" w:code="5"/>
          <w:pgMar w:top="720" w:right="709" w:bottom="720" w:left="568" w:header="708" w:footer="282" w:gutter="0"/>
          <w:cols w:space="708"/>
          <w:docGrid w:linePitch="360"/>
        </w:sectPr>
      </w:pPr>
    </w:p>
    <w:p w14:paraId="27524096" w14:textId="6D508778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2B8D2935" w14:textId="77777777" w:rsidTr="00BC2C09">
        <w:trPr>
          <w:trHeight w:val="2818"/>
        </w:trPr>
        <w:tc>
          <w:tcPr>
            <w:tcW w:w="18873" w:type="dxa"/>
            <w:shd w:val="clear" w:color="auto" w:fill="F2F2F2" w:themeFill="background1" w:themeFillShade="F2"/>
          </w:tcPr>
          <w:p w14:paraId="010D2999" w14:textId="06136C6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>ENVOI DE LA DEMANDE</w:t>
            </w:r>
          </w:p>
          <w:p w14:paraId="360EB4D1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10192D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15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7DE8D880" w14:textId="68C6A26E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1EBCBE43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4FFE19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>joindre l’attestation (signatures) en format PDF.</w:t>
            </w:r>
          </w:p>
          <w:p w14:paraId="377F2DF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0DFE6D4D" w14:textId="77777777" w:rsidR="006C4B34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</w:t>
            </w:r>
          </w:p>
          <w:p w14:paraId="08D9213C" w14:textId="352DA94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(</w:t>
            </w:r>
            <w:hyperlink r:id="rId16" w:history="1">
              <w:r w:rsidR="00547539" w:rsidRPr="00D54D78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>
              <w:rPr>
                <w:rFonts w:asciiTheme="majorHAnsi" w:eastAsia="Arial" w:hAnsiTheme="majorHAnsi" w:cstheme="majorHAnsi"/>
                <w:sz w:val="20"/>
              </w:rPr>
              <w:t>) ou par téléphone :</w:t>
            </w:r>
          </w:p>
          <w:p w14:paraId="0CDCAA88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E8D912D" w14:textId="210725B0" w:rsidR="006C4B34" w:rsidRDefault="006C4B34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Maude Nadeau : 418 658 2332 poste 25</w:t>
            </w:r>
          </w:p>
          <w:p w14:paraId="31C24D12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Geneviève Moreau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36</w:t>
            </w:r>
          </w:p>
          <w:p w14:paraId="0FB8471F" w14:textId="44B994C8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</w:tr>
    </w:tbl>
    <w:p w14:paraId="50544DD9" w14:textId="359E29D9" w:rsidR="006A7489" w:rsidRPr="00BC31EE" w:rsidRDefault="006A7489" w:rsidP="00BC2C09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489" w:rsidRPr="00BC31EE" w:rsidSect="00BC2C09">
      <w:pgSz w:w="12240" w:h="20160" w:code="5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9E1FAD" w:rsidRDefault="009E1FAD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9E1FAD" w:rsidRDefault="009E1FAD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35C4" w14:textId="77777777" w:rsidR="009E1FAD" w:rsidRDefault="009E1F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9E1FAD" w:rsidRDefault="009E1FAD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D2" w:rsidRPr="007E3AD2">
          <w:rPr>
            <w:noProof/>
            <w:lang w:val="fr-FR"/>
          </w:rPr>
          <w:t>1</w:t>
        </w:r>
        <w:r>
          <w:fldChar w:fldCharType="end"/>
        </w:r>
      </w:p>
    </w:sdtContent>
  </w:sdt>
  <w:p w14:paraId="4AD1D722" w14:textId="77777777" w:rsidR="009E1FAD" w:rsidRDefault="009E1F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DE39" w14:textId="77777777" w:rsidR="009E1FAD" w:rsidRDefault="009E1F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9E1FAD" w:rsidRDefault="009E1FAD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9E1FAD" w:rsidRDefault="009E1FAD" w:rsidP="00806B3A">
      <w:pPr>
        <w:spacing w:after="0" w:line="240" w:lineRule="auto"/>
      </w:pPr>
      <w:r>
        <w:continuationSeparator/>
      </w:r>
    </w:p>
  </w:footnote>
  <w:footnote w:id="1">
    <w:p w14:paraId="7C92752C" w14:textId="3F032817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>Les frais de repas ne sont pas admissibles</w:t>
      </w:r>
    </w:p>
  </w:footnote>
  <w:footnote w:id="2">
    <w:p w14:paraId="35DA01C1" w14:textId="77777777" w:rsidR="006A7489" w:rsidRPr="006A7489" w:rsidRDefault="006A7489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2D4" w14:textId="77777777" w:rsidR="009E1FAD" w:rsidRDefault="009E1F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7777777" w:rsidR="009E1FAD" w:rsidRDefault="009E1FAD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9E1FAD" w:rsidRDefault="009E1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018A" w14:textId="77777777" w:rsidR="009E1FAD" w:rsidRDefault="009E1F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63B25"/>
    <w:rsid w:val="000D3408"/>
    <w:rsid w:val="001264CB"/>
    <w:rsid w:val="00134495"/>
    <w:rsid w:val="001F33D7"/>
    <w:rsid w:val="002162A0"/>
    <w:rsid w:val="00224D9E"/>
    <w:rsid w:val="002A424C"/>
    <w:rsid w:val="00335962"/>
    <w:rsid w:val="003E473F"/>
    <w:rsid w:val="004271B5"/>
    <w:rsid w:val="004A4136"/>
    <w:rsid w:val="004E6E42"/>
    <w:rsid w:val="00507DA7"/>
    <w:rsid w:val="00513932"/>
    <w:rsid w:val="00547539"/>
    <w:rsid w:val="005539B8"/>
    <w:rsid w:val="00560E04"/>
    <w:rsid w:val="00581C59"/>
    <w:rsid w:val="005A66FD"/>
    <w:rsid w:val="005C7FD5"/>
    <w:rsid w:val="006074B6"/>
    <w:rsid w:val="006079E2"/>
    <w:rsid w:val="00626BA5"/>
    <w:rsid w:val="00632E03"/>
    <w:rsid w:val="00660EDF"/>
    <w:rsid w:val="00673BB4"/>
    <w:rsid w:val="0067506B"/>
    <w:rsid w:val="006973A8"/>
    <w:rsid w:val="006A69C5"/>
    <w:rsid w:val="006A7489"/>
    <w:rsid w:val="006C4B34"/>
    <w:rsid w:val="006D7E5C"/>
    <w:rsid w:val="006E77A0"/>
    <w:rsid w:val="00700E29"/>
    <w:rsid w:val="007126E2"/>
    <w:rsid w:val="007368EF"/>
    <w:rsid w:val="0077332E"/>
    <w:rsid w:val="00793992"/>
    <w:rsid w:val="007C51BA"/>
    <w:rsid w:val="007E3AD2"/>
    <w:rsid w:val="007F1005"/>
    <w:rsid w:val="00803BE5"/>
    <w:rsid w:val="00806B3A"/>
    <w:rsid w:val="008242ED"/>
    <w:rsid w:val="00827B0F"/>
    <w:rsid w:val="008D2C32"/>
    <w:rsid w:val="00914BB6"/>
    <w:rsid w:val="0091646A"/>
    <w:rsid w:val="00952735"/>
    <w:rsid w:val="009675A7"/>
    <w:rsid w:val="00975AF5"/>
    <w:rsid w:val="009A0133"/>
    <w:rsid w:val="009B169A"/>
    <w:rsid w:val="009E1FAD"/>
    <w:rsid w:val="009F682A"/>
    <w:rsid w:val="00A0755E"/>
    <w:rsid w:val="00A76327"/>
    <w:rsid w:val="00A90BF8"/>
    <w:rsid w:val="00AA309B"/>
    <w:rsid w:val="00AC0580"/>
    <w:rsid w:val="00AC1090"/>
    <w:rsid w:val="00AC2B1C"/>
    <w:rsid w:val="00AD752B"/>
    <w:rsid w:val="00BC2C09"/>
    <w:rsid w:val="00BC31EE"/>
    <w:rsid w:val="00BF27C5"/>
    <w:rsid w:val="00C003A5"/>
    <w:rsid w:val="00C77C2C"/>
    <w:rsid w:val="00CA5B6C"/>
    <w:rsid w:val="00CC3AE1"/>
    <w:rsid w:val="00CC616C"/>
    <w:rsid w:val="00D46401"/>
    <w:rsid w:val="00D84561"/>
    <w:rsid w:val="00DA2293"/>
    <w:rsid w:val="00E275D8"/>
    <w:rsid w:val="00E5085E"/>
    <w:rsid w:val="00E51530"/>
    <w:rsid w:val="00E52538"/>
    <w:rsid w:val="00E90BE0"/>
    <w:rsid w:val="00EE751D"/>
    <w:rsid w:val="00F25901"/>
    <w:rsid w:val="00F502E7"/>
    <w:rsid w:val="00F67A45"/>
    <w:rsid w:val="00F75EAE"/>
    <w:rsid w:val="00F857D4"/>
    <w:rsid w:val="00F924C5"/>
    <w:rsid w:val="00FA1BCB"/>
    <w:rsid w:val="00FD08A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11D"/>
  <w15:chartTrackingRefBased/>
  <w15:docId w15:val="{BFF4E3DF-4FA1-42A7-B0ED-D50DD5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B6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uv.qc.ca/index.php?id=4436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c-cn@ctreq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rc-cn@ctreq.qc.c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72D13C9744C0CA722172DE1D6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84CB-3186-40E6-A5A5-BEF5A541CB94}"/>
      </w:docPartPr>
      <w:docPartBody>
        <w:p w:rsidR="001635EC" w:rsidRDefault="006272FC" w:rsidP="006272FC">
          <w:pPr>
            <w:pStyle w:val="57372D13C9744C0CA722172DE1D6AD3B7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2008675440D64E93BFC0CC5CE678F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031F-A581-4BC1-8F12-D155F88A3F57}"/>
      </w:docPartPr>
      <w:docPartBody>
        <w:p w:rsidR="001635EC" w:rsidRDefault="006272FC" w:rsidP="006272FC">
          <w:pPr>
            <w:pStyle w:val="2008675440D64E93BFC0CC5CE678FE656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6272FC" w:rsidP="006272FC">
          <w:pPr>
            <w:pStyle w:val="8C83DE0438DA476EB710FE419CD8962D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6272FC" w:rsidP="006272FC">
          <w:pPr>
            <w:pStyle w:val="64790D94EA9348CA85C846C9D788D91F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6272FC" w:rsidP="006272FC">
          <w:pPr>
            <w:pStyle w:val="7B59B6BFBB69464B851AC69D33F9421A5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6272FC" w:rsidP="006272FC">
          <w:pPr>
            <w:pStyle w:val="1DE38E4AD83D4013BB582FAE1B4343AA5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6272FC" w:rsidP="006272FC">
          <w:pPr>
            <w:pStyle w:val="4F735F5A5BA148B3883E1D200DEA640B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6272FC" w:rsidP="006272FC">
          <w:pPr>
            <w:pStyle w:val="98956A56B6F248A6B55B2D0225664787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6272FC" w:rsidP="006272FC">
          <w:pPr>
            <w:pStyle w:val="7A1F90FBF30E4F809E2320C759C831BF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6272FC" w:rsidP="006272FC">
          <w:pPr>
            <w:pStyle w:val="501DC5108DA24441BF43E7D56A306103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6272FC" w:rsidP="006272FC">
          <w:pPr>
            <w:pStyle w:val="BAB577DD62B449FF8AC7382BEB6BD572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6272FC" w:rsidP="006272FC">
          <w:pPr>
            <w:pStyle w:val="F5CB8E56CE8F4F7FB41F66764D33B82C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6272FC" w:rsidP="006272FC">
          <w:pPr>
            <w:pStyle w:val="42D412AE97F84E41BEF3BC112AD1FFF3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6272FC" w:rsidP="006272FC">
          <w:pPr>
            <w:pStyle w:val="368D63E8844F4EAFBB470797A0009D7A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6272FC" w:rsidP="006272FC">
          <w:pPr>
            <w:pStyle w:val="490B4DC71738455783848AEC221F7A13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6272FC" w:rsidP="006272FC">
          <w:pPr>
            <w:pStyle w:val="CFF5E050D3B34E1BB61A4204C98E2052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6272FC" w:rsidP="006272FC">
          <w:pPr>
            <w:pStyle w:val="C75126DBEDAF4458B2ACB6118633D3BC5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6272FC" w:rsidP="006272FC">
          <w:pPr>
            <w:pStyle w:val="BBE1B9134CD04484B6FB017ED257C61A5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6272FC" w:rsidP="006272FC">
          <w:pPr>
            <w:pStyle w:val="B351CFB2D9144CC991CF6945C1B594765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047B01CEE8A74422AAD4EC53A634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71DB-AE84-4E8E-87DC-F1CB864FE70E}"/>
      </w:docPartPr>
      <w:docPartBody>
        <w:p w:rsidR="00640CF0" w:rsidRDefault="006272FC" w:rsidP="006272FC">
          <w:pPr>
            <w:pStyle w:val="047B01CEE8A74422AAD4EC53A634E29F2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le titre de votre projet</w:t>
          </w:r>
        </w:p>
      </w:docPartBody>
    </w:docPart>
    <w:docPart>
      <w:docPartPr>
        <w:name w:val="524979CCD60F4C08BA342F9FE0344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0EDB-F427-4DB0-8D04-57797965BC2F}"/>
      </w:docPartPr>
      <w:docPartBody>
        <w:p w:rsidR="00BD2C6C" w:rsidRDefault="006272FC" w:rsidP="006272FC">
          <w:pPr>
            <w:pStyle w:val="524979CCD60F4C08BA342F9FE03447091"/>
          </w:pPr>
          <w:r w:rsidRPr="00F67A45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  <w:lang w:eastAsia="fr-CA"/>
            </w:rPr>
            <w:t>Choisissez l’objet visé</w:t>
          </w:r>
        </w:p>
      </w:docPartBody>
    </w:docPart>
    <w:docPart>
      <w:docPartPr>
        <w:name w:val="B73369EBFF39487FB22E78257B5B1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F0A41-0FBE-4F88-ACB1-42531E25B4ED}"/>
      </w:docPartPr>
      <w:docPartBody>
        <w:p w:rsidR="00BD2C6C" w:rsidRDefault="006272FC" w:rsidP="006272FC">
          <w:pPr>
            <w:pStyle w:val="B73369EBFF39487FB22E78257B5B18EF1"/>
          </w:pPr>
          <w:r w:rsidRPr="00F67A45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  <w:lang w:eastAsia="fr-CA"/>
            </w:rPr>
            <w:t>Choisissez l’effet attendu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5F62C6"/>
    <w:rsid w:val="006272FC"/>
    <w:rsid w:val="00640CF0"/>
    <w:rsid w:val="008356BE"/>
    <w:rsid w:val="00AD5055"/>
    <w:rsid w:val="00B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2FC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24979CCD60F4C08BA342F9FE0344709">
    <w:name w:val="524979CCD60F4C08BA342F9FE0344709"/>
    <w:rsid w:val="006272FC"/>
  </w:style>
  <w:style w:type="paragraph" w:customStyle="1" w:styleId="B73369EBFF39487FB22E78257B5B18EF">
    <w:name w:val="B73369EBFF39487FB22E78257B5B18EF"/>
    <w:rsid w:val="006272FC"/>
  </w:style>
  <w:style w:type="paragraph" w:customStyle="1" w:styleId="047B01CEE8A74422AAD4EC53A634E29F2">
    <w:name w:val="047B01CEE8A74422AAD4EC53A634E29F2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7">
    <w:name w:val="57372D13C9744C0CA722172DE1D6AD3B7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6">
    <w:name w:val="2008675440D64E93BFC0CC5CE678FE656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5">
    <w:name w:val="8C83DE0438DA476EB710FE419CD8962D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5">
    <w:name w:val="64790D94EA9348CA85C846C9D788D91F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5">
    <w:name w:val="7B59B6BFBB69464B851AC69D33F9421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5">
    <w:name w:val="1DE38E4AD83D4013BB582FAE1B4343A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5">
    <w:name w:val="4F735F5A5BA148B3883E1D200DEA640B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5">
    <w:name w:val="98956A56B6F248A6B55B2D0225664787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5">
    <w:name w:val="7A1F90FBF30E4F809E2320C759C831BF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5">
    <w:name w:val="501DC5108DA24441BF43E7D56A30610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5">
    <w:name w:val="BAB577DD62B449FF8AC7382BEB6BD572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5">
    <w:name w:val="F5CB8E56CE8F4F7FB41F66764D33B82C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5">
    <w:name w:val="42D412AE97F84E41BEF3BC112AD1FFF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5">
    <w:name w:val="368D63E8844F4EAFBB470797A0009D7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5">
    <w:name w:val="490B4DC71738455783848AEC221F7A1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24979CCD60F4C08BA342F9FE03447091">
    <w:name w:val="524979CCD60F4C08BA342F9FE03447091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73369EBFF39487FB22E78257B5B18EF1">
    <w:name w:val="B73369EBFF39487FB22E78257B5B18EF1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5">
    <w:name w:val="CFF5E050D3B34E1BB61A4204C98E2052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5">
    <w:name w:val="C75126DBEDAF4458B2ACB6118633D3BC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5">
    <w:name w:val="BBE1B9134CD04484B6FB017ED257C61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5">
    <w:name w:val="B351CFB2D9144CC991CF6945C1B594765"/>
    <w:rsid w:val="006272FC"/>
    <w:pPr>
      <w:spacing w:after="20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EA19-E360-4E20-B7A9-C5A7783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12</cp:revision>
  <cp:lastPrinted>2018-04-06T17:13:00Z</cp:lastPrinted>
  <dcterms:created xsi:type="dcterms:W3CDTF">2018-04-09T18:20:00Z</dcterms:created>
  <dcterms:modified xsi:type="dcterms:W3CDTF">2018-08-29T19:33:00Z</dcterms:modified>
</cp:coreProperties>
</file>